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ART ACTIVITIES</w:t>
      </w:r>
    </w:p>
    <w:p w:rsidR="00000000" w:rsidDel="00000000" w:rsidP="00000000" w:rsidRDefault="00000000" w:rsidRPr="00000000" w14:paraId="00000002">
      <w:pPr>
        <w:rPr>
          <w:b w:val="1"/>
        </w:rPr>
      </w:pPr>
      <w:r w:rsidDel="00000000" w:rsidR="00000000" w:rsidRPr="00000000">
        <w:rPr>
          <w:b w:val="1"/>
          <w:rtl w:val="0"/>
        </w:rPr>
        <w:t xml:space="preserve">STEAM ACTIVITY:</w:t>
      </w:r>
    </w:p>
    <w:p w:rsidR="00000000" w:rsidDel="00000000" w:rsidP="00000000" w:rsidRDefault="00000000" w:rsidRPr="00000000" w14:paraId="00000003">
      <w:pPr>
        <w:rPr/>
      </w:pPr>
      <w:r w:rsidDel="00000000" w:rsidR="00000000" w:rsidRPr="00000000">
        <w:rPr>
          <w:b w:val="1"/>
          <w:u w:val="single"/>
          <w:rtl w:val="0"/>
        </w:rPr>
        <w:t xml:space="preserve">FLEXTANGLES</w:t>
      </w:r>
      <w:r w:rsidDel="00000000" w:rsidR="00000000" w:rsidRPr="00000000">
        <w:rPr>
          <w:rtl w:val="0"/>
        </w:rPr>
        <w:t xml:space="preserve"> </w:t>
      </w:r>
    </w:p>
    <w:p w:rsidR="00000000" w:rsidDel="00000000" w:rsidP="00000000" w:rsidRDefault="00000000" w:rsidRPr="00000000" w14:paraId="00000004">
      <w:pPr>
        <w:rPr/>
      </w:pPr>
      <w:hyperlink r:id="rId6">
        <w:r w:rsidDel="00000000" w:rsidR="00000000" w:rsidRPr="00000000">
          <w:rPr>
            <w:color w:val="1155cc"/>
            <w:u w:val="single"/>
            <w:rtl w:val="0"/>
          </w:rPr>
          <w:t xml:space="preserve">https://babbledabbledo.com/paper-toys-flextangles/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1957917" cy="1315242"/>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57917" cy="1315242"/>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 love this activity!!! Make sure to crease the paper on the lines very carefully in order for it to work properly. You can download the template from the website above. It also has a video so you can have a visual example. Enjoy!!!</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ART ACTIVITY:</w:t>
      </w:r>
    </w:p>
    <w:p w:rsidR="00000000" w:rsidDel="00000000" w:rsidP="00000000" w:rsidRDefault="00000000" w:rsidRPr="00000000" w14:paraId="0000000B">
      <w:pPr>
        <w:rPr/>
      </w:pPr>
      <w:r w:rsidDel="00000000" w:rsidR="00000000" w:rsidRPr="00000000">
        <w:rPr>
          <w:b w:val="1"/>
          <w:u w:val="single"/>
          <w:rtl w:val="0"/>
        </w:rPr>
        <w:t xml:space="preserve">CRAYON RUBBING</w:t>
      </w:r>
      <w:r w:rsidDel="00000000" w:rsidR="00000000" w:rsidRPr="00000000">
        <w:rPr>
          <w:rtl w:val="0"/>
        </w:rPr>
        <w:t xml:space="preserve"> (FRENCH technique - frottage)</w:t>
      </w:r>
    </w:p>
    <w:p w:rsidR="00000000" w:rsidDel="00000000" w:rsidP="00000000" w:rsidRDefault="00000000" w:rsidRPr="00000000" w14:paraId="0000000C">
      <w:pPr>
        <w:rPr/>
      </w:pPr>
      <w:r w:rsidDel="00000000" w:rsidR="00000000" w:rsidRPr="00000000">
        <w:rPr>
          <w:b w:val="1"/>
          <w:rtl w:val="0"/>
        </w:rPr>
        <w:t xml:space="preserve">Materials needed</w:t>
      </w:r>
      <w:r w:rsidDel="00000000" w:rsidR="00000000" w:rsidRPr="00000000">
        <w:rPr>
          <w:rtl w:val="0"/>
        </w:rPr>
        <w:t xml:space="preserve"> : paper, peeled crayons, things with texture (leaves, coins, corrugated cardboard, etc…) </w:t>
      </w:r>
    </w:p>
    <w:p w:rsidR="00000000" w:rsidDel="00000000" w:rsidP="00000000" w:rsidRDefault="00000000" w:rsidRPr="00000000" w14:paraId="0000000D">
      <w:pPr>
        <w:rPr/>
      </w:pPr>
      <w:r w:rsidDel="00000000" w:rsidR="00000000" w:rsidRPr="00000000">
        <w:rPr>
          <w:rtl w:val="0"/>
        </w:rPr>
        <w:t xml:space="preserve">Directions: </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Place items with texture down on the  table.</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Place a piece of paper on top of the items. With a peeled crayon on it’s side, rub the crayon on the paper with firm pressure. ** Hold the paper down with your other hand.</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Use different colors and change positions to create a unique design. </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311150</wp:posOffset>
            </wp:positionV>
            <wp:extent cx="1597025" cy="125100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97025" cy="1251003"/>
                    </a:xfrm>
                    <a:prstGeom prst="rect"/>
                    <a:ln/>
                  </pic:spPr>
                </pic:pic>
              </a:graphicData>
            </a:graphic>
          </wp:anchor>
        </w:drawing>
      </w:r>
    </w:p>
    <w:p w:rsidR="00000000" w:rsidDel="00000000" w:rsidP="00000000" w:rsidRDefault="00000000" w:rsidRPr="00000000" w14:paraId="00000011">
      <w:pPr>
        <w:rPr/>
      </w:pPr>
      <w:r w:rsidDel="00000000" w:rsidR="00000000" w:rsidRPr="00000000">
        <w:rPr/>
        <w:drawing>
          <wp:inline distB="114300" distT="114300" distL="114300" distR="114300">
            <wp:extent cx="1940983" cy="1333500"/>
            <wp:effectExtent b="0" l="0" r="0" t="0"/>
            <wp:docPr id="5" name="image2.png"/>
            <a:graphic>
              <a:graphicData uri="http://schemas.openxmlformats.org/drawingml/2006/picture">
                <pic:pic>
                  <pic:nvPicPr>
                    <pic:cNvPr id="0" name="image2.png"/>
                    <pic:cNvPicPr preferRelativeResize="0"/>
                  </pic:nvPicPr>
                  <pic:blipFill>
                    <a:blip r:embed="rId9"/>
                    <a:srcRect b="0" l="16236" r="40354" t="0"/>
                    <a:stretch>
                      <a:fillRect/>
                    </a:stretch>
                  </pic:blipFill>
                  <pic:spPr>
                    <a:xfrm>
                      <a:off x="0" y="0"/>
                      <a:ext cx="1940983" cy="1333500"/>
                    </a:xfrm>
                    <a:prstGeom prst="rect"/>
                    <a:ln/>
                  </pic:spPr>
                </pic:pic>
              </a:graphicData>
            </a:graphic>
          </wp:inline>
        </w:drawing>
      </w:r>
      <w:r w:rsidDel="00000000" w:rsidR="00000000" w:rsidRPr="00000000">
        <w:rPr/>
        <w:drawing>
          <wp:inline distB="114300" distT="114300" distL="114300" distR="114300">
            <wp:extent cx="1359958" cy="1359958"/>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59958" cy="135995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ART ACTIVITY: - CRAFT</w:t>
      </w:r>
    </w:p>
    <w:p w:rsidR="00000000" w:rsidDel="00000000" w:rsidP="00000000" w:rsidRDefault="00000000" w:rsidRPr="00000000" w14:paraId="00000015">
      <w:pPr>
        <w:rPr>
          <w:b w:val="1"/>
          <w:u w:val="single"/>
        </w:rPr>
      </w:pPr>
      <w:r w:rsidDel="00000000" w:rsidR="00000000" w:rsidRPr="00000000">
        <w:rPr>
          <w:b w:val="1"/>
          <w:u w:val="single"/>
          <w:rtl w:val="0"/>
        </w:rPr>
        <w:t xml:space="preserve">RECYCLED PAPER BEADS</w:t>
      </w:r>
    </w:p>
    <w:p w:rsidR="00000000" w:rsidDel="00000000" w:rsidP="00000000" w:rsidRDefault="00000000" w:rsidRPr="00000000" w14:paraId="00000016">
      <w:pPr>
        <w:rPr>
          <w:b w:val="1"/>
          <w:u w:val="single"/>
        </w:rPr>
      </w:pPr>
      <w:hyperlink r:id="rId11">
        <w:r w:rsidDel="00000000" w:rsidR="00000000" w:rsidRPr="00000000">
          <w:rPr>
            <w:b w:val="1"/>
            <w:color w:val="1155cc"/>
            <w:u w:val="single"/>
            <w:rtl w:val="0"/>
          </w:rPr>
          <w:t xml:space="preserve">https://www.youtube.com/watch?v=jMG40809rws</w:t>
        </w:r>
      </w:hyperlink>
      <w:r w:rsidDel="00000000" w:rsidR="00000000" w:rsidRPr="00000000">
        <w:rPr>
          <w:rtl w:val="0"/>
        </w:rPr>
      </w:r>
    </w:p>
    <w:p w:rsidR="00000000" w:rsidDel="00000000" w:rsidP="00000000" w:rsidRDefault="00000000" w:rsidRPr="00000000" w14:paraId="00000017">
      <w:pPr>
        <w:rPr>
          <w:b w:val="1"/>
          <w:u w:val="single"/>
        </w:rPr>
      </w:pPr>
      <w:r w:rsidDel="00000000" w:rsidR="00000000" w:rsidRPr="00000000">
        <w:rPr>
          <w:b w:val="1"/>
          <w:u w:val="single"/>
        </w:rPr>
        <w:drawing>
          <wp:inline distB="114300" distT="114300" distL="114300" distR="114300">
            <wp:extent cx="1741479" cy="1158875"/>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41479" cy="11588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b w:val="1"/>
          <w:u w:val="single"/>
        </w:rPr>
      </w:pPr>
      <w:r w:rsidDel="00000000" w:rsidR="00000000" w:rsidRPr="00000000">
        <w:rPr>
          <w:b w:val="1"/>
          <w:u w:val="single"/>
          <w:rtl w:val="0"/>
        </w:rPr>
        <w:t xml:space="preserve">ART WEBSITES TO CHECK OUT:</w:t>
      </w:r>
    </w:p>
    <w:p w:rsidR="00000000" w:rsidDel="00000000" w:rsidP="00000000" w:rsidRDefault="00000000" w:rsidRPr="00000000" w14:paraId="00000019">
      <w:pPr>
        <w:rPr>
          <w:b w:val="1"/>
        </w:rPr>
      </w:pPr>
      <w:hyperlink r:id="rId13">
        <w:r w:rsidDel="00000000" w:rsidR="00000000" w:rsidRPr="00000000">
          <w:rPr>
            <w:b w:val="1"/>
            <w:color w:val="1155cc"/>
            <w:u w:val="single"/>
            <w:rtl w:val="0"/>
          </w:rPr>
          <w:t xml:space="preserve">https://www.redtedart.com/</w:t>
        </w:r>
      </w:hyperlink>
      <w:r w:rsidDel="00000000" w:rsidR="00000000" w:rsidRPr="00000000">
        <w:rPr>
          <w:rtl w:val="0"/>
        </w:rPr>
      </w:r>
    </w:p>
    <w:p w:rsidR="00000000" w:rsidDel="00000000" w:rsidP="00000000" w:rsidRDefault="00000000" w:rsidRPr="00000000" w14:paraId="0000001A">
      <w:pPr>
        <w:rPr>
          <w:b w:val="1"/>
        </w:rPr>
      </w:pPr>
      <w:hyperlink r:id="rId14">
        <w:r w:rsidDel="00000000" w:rsidR="00000000" w:rsidRPr="00000000">
          <w:rPr>
            <w:b w:val="1"/>
            <w:color w:val="1155cc"/>
            <w:u w:val="single"/>
            <w:rtl w:val="0"/>
          </w:rPr>
          <w:t xml:space="preserve">https://www.nga.gov/education/kids.html</w:t>
        </w:r>
      </w:hyperlink>
      <w:r w:rsidDel="00000000" w:rsidR="00000000" w:rsidRPr="00000000">
        <w:rPr>
          <w:rtl w:val="0"/>
        </w:rPr>
      </w:r>
    </w:p>
    <w:p w:rsidR="00000000" w:rsidDel="00000000" w:rsidP="00000000" w:rsidRDefault="00000000" w:rsidRPr="00000000" w14:paraId="0000001B">
      <w:pPr>
        <w:rPr>
          <w:b w:val="1"/>
        </w:rPr>
      </w:pPr>
      <w:hyperlink r:id="rId15">
        <w:r w:rsidDel="00000000" w:rsidR="00000000" w:rsidRPr="00000000">
          <w:rPr>
            <w:b w:val="1"/>
            <w:color w:val="1155cc"/>
            <w:u w:val="single"/>
            <w:rtl w:val="0"/>
          </w:rPr>
          <w:t xml:space="preserve">https://www.eduweb.com/pintura/</w:t>
        </w:r>
      </w:hyperlink>
      <w:r w:rsidDel="00000000" w:rsidR="00000000" w:rsidRPr="00000000">
        <w:rPr>
          <w:rtl w:val="0"/>
        </w:rPr>
      </w:r>
    </w:p>
    <w:p w:rsidR="00000000" w:rsidDel="00000000" w:rsidP="00000000" w:rsidRDefault="00000000" w:rsidRPr="00000000" w14:paraId="0000001C">
      <w:pPr>
        <w:rPr>
          <w:b w:val="1"/>
        </w:rPr>
      </w:pPr>
      <w:hyperlink r:id="rId16">
        <w:r w:rsidDel="00000000" w:rsidR="00000000" w:rsidRPr="00000000">
          <w:rPr>
            <w:b w:val="1"/>
            <w:color w:val="1155cc"/>
            <w:u w:val="single"/>
            <w:rtl w:val="0"/>
          </w:rPr>
          <w:t xml:space="preserve">https://web.archive.org/web/20100314094903/http://www.albrightknox.org/artgames/html/home.html</w:t>
        </w:r>
      </w:hyperlink>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PLEASE FEEL FREE TO EMAIL Mrs. (K.) Kasperowicz (</w:t>
      </w:r>
      <w:hyperlink r:id="rId17">
        <w:r w:rsidDel="00000000" w:rsidR="00000000" w:rsidRPr="00000000">
          <w:rPr>
            <w:b w:val="1"/>
            <w:color w:val="1155cc"/>
            <w:u w:val="single"/>
            <w:rtl w:val="0"/>
          </w:rPr>
          <w:t xml:space="preserve">katkas@hgaschool.org</w:t>
        </w:r>
      </w:hyperlink>
      <w:r w:rsidDel="00000000" w:rsidR="00000000" w:rsidRPr="00000000">
        <w:rPr>
          <w:b w:val="1"/>
          <w:rtl w:val="0"/>
        </w:rPr>
        <w:t xml:space="preserve">) with pictures of all of the cool artwork you are doing. I will try and post the images on my website (no names will be posted or images of children.)</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May God carry all of our families through this difficult time. May He provide us with protection for our health and all families with  financial safety also. St. Jude, Pray for us. </w:t>
      </w:r>
    </w:p>
    <w:p w:rsidR="00000000" w:rsidDel="00000000" w:rsidP="00000000" w:rsidRDefault="00000000" w:rsidRPr="00000000" w14:paraId="00000021">
      <w:pPr>
        <w:rPr>
          <w:b w:val="1"/>
        </w:rPr>
      </w:pPr>
      <w:r w:rsidDel="00000000" w:rsidR="00000000" w:rsidRPr="00000000">
        <w:rPr>
          <w:b w:val="1"/>
          <w:rtl w:val="0"/>
        </w:rPr>
        <w:t xml:space="preserve">In Christ we pray. Amen </w:t>
      </w:r>
    </w:p>
    <w:p w:rsidR="00000000" w:rsidDel="00000000" w:rsidP="00000000" w:rsidRDefault="00000000" w:rsidRPr="00000000" w14:paraId="00000022">
      <w:pPr>
        <w:rPr>
          <w:b w:val="1"/>
        </w:rPr>
      </w:pPr>
      <w:r w:rsidDel="00000000" w:rsidR="00000000" w:rsidRPr="00000000">
        <w:rPr>
          <w:b w:val="1"/>
          <w:rtl w:val="0"/>
        </w:rPr>
        <w:t xml:space="preserve">God’s Peace be with us all. </w:t>
      </w:r>
    </w:p>
    <w:p w:rsidR="00000000" w:rsidDel="00000000" w:rsidP="00000000" w:rsidRDefault="00000000" w:rsidRPr="00000000" w14:paraId="00000023">
      <w:pPr>
        <w:rPr>
          <w:b w:val="1"/>
        </w:rPr>
      </w:pPr>
      <w:r w:rsidDel="00000000" w:rsidR="00000000" w:rsidRPr="00000000">
        <w:rPr>
          <w:b w:val="1"/>
          <w:rtl w:val="0"/>
        </w:rPr>
        <w:t xml:space="preserve">Mrs. Kasperowicz</w:t>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jMG40809rws" TargetMode="External"/><Relationship Id="rId10" Type="http://schemas.openxmlformats.org/officeDocument/2006/relationships/image" Target="media/image3.png"/><Relationship Id="rId13" Type="http://schemas.openxmlformats.org/officeDocument/2006/relationships/hyperlink" Target="https://www.redtedart.com/"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eduweb.com/pintura/" TargetMode="External"/><Relationship Id="rId14" Type="http://schemas.openxmlformats.org/officeDocument/2006/relationships/hyperlink" Target="https://www.nga.gov/education/kids.html" TargetMode="External"/><Relationship Id="rId17" Type="http://schemas.openxmlformats.org/officeDocument/2006/relationships/hyperlink" Target="mailto:katkas@hgaschool.org" TargetMode="External"/><Relationship Id="rId16" Type="http://schemas.openxmlformats.org/officeDocument/2006/relationships/hyperlink" Target="https://web.archive.org/web/20100314094903/http://www.albrightknox.org/artgames/html/home.html" TargetMode="External"/><Relationship Id="rId5" Type="http://schemas.openxmlformats.org/officeDocument/2006/relationships/styles" Target="styles.xml"/><Relationship Id="rId6" Type="http://schemas.openxmlformats.org/officeDocument/2006/relationships/hyperlink" Target="https://babbledabbledo.com/paper-toys-flextangles/" TargetMode="External"/><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